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E3E1" w14:textId="77777777" w:rsidR="00CD4885" w:rsidRPr="00546C32" w:rsidRDefault="00CD4885" w:rsidP="00CD4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9291565"/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04B712EC" w14:textId="77777777" w:rsidR="00CD4885" w:rsidRPr="00546C32" w:rsidRDefault="00CD4885" w:rsidP="00CD4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7E5D9596" w14:textId="77777777" w:rsidR="00CD4885" w:rsidRDefault="00CD4885" w:rsidP="00CD4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6740A1FD" w14:textId="77777777" w:rsidR="00CD4885" w:rsidRPr="00546C32" w:rsidRDefault="00CD4885" w:rsidP="00CD4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3593428C" w14:textId="77777777" w:rsidR="00CD4885" w:rsidRDefault="00CD4885" w:rsidP="00CD4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3 stycznia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D6CD451" w14:textId="77777777" w:rsidR="00CD4885" w:rsidRDefault="00CD4885" w:rsidP="00CD4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A1101" w14:textId="77777777" w:rsidR="00CD4885" w:rsidRDefault="00CD4885" w:rsidP="00CD48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A0B044B" w14:textId="77777777" w:rsidR="00CD4885" w:rsidRPr="00546C32" w:rsidRDefault="00CD4885" w:rsidP="00CD48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B07C2E" w14:textId="77777777" w:rsidR="00CD4885" w:rsidRDefault="00CD4885" w:rsidP="00CD488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1498AD68" w14:textId="77777777" w:rsidR="00CD4885" w:rsidRPr="00546C32" w:rsidRDefault="00CD4885" w:rsidP="00CD48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412734" w14:textId="77777777" w:rsidR="00CD4885" w:rsidRDefault="00CD4885" w:rsidP="00CD488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1E89C71E" w14:textId="77777777" w:rsidR="00CD4885" w:rsidRDefault="00CD4885" w:rsidP="00CD488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26A8797B" w14:textId="77777777" w:rsidR="00CD4885" w:rsidRPr="004B1155" w:rsidRDefault="00CD4885" w:rsidP="00CD488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28492446" w14:textId="77777777" w:rsidR="00CD4885" w:rsidRPr="007300B7" w:rsidRDefault="00CD4885" w:rsidP="00CD488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0B7">
        <w:rPr>
          <w:rFonts w:ascii="Times New Roman" w:hAnsi="Times New Roman" w:cs="Times New Roman"/>
          <w:sz w:val="28"/>
          <w:szCs w:val="28"/>
        </w:rPr>
        <w:t xml:space="preserve">Dorota Żulewska </w:t>
      </w:r>
    </w:p>
    <w:p w14:paraId="19015AF0" w14:textId="77777777" w:rsidR="00CD4885" w:rsidRDefault="00CD4885" w:rsidP="00CD48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40A63EE" w14:textId="77777777" w:rsidR="00CD4885" w:rsidRDefault="00CD4885" w:rsidP="00CD488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37CE5">
        <w:rPr>
          <w:rFonts w:ascii="Times New Roman" w:hAnsi="Times New Roman" w:cs="Times New Roman"/>
          <w:sz w:val="28"/>
          <w:szCs w:val="28"/>
          <w:u w:val="single"/>
        </w:rPr>
        <w:t>W posiedzeniu uczestniczy</w:t>
      </w:r>
      <w:r>
        <w:rPr>
          <w:rFonts w:ascii="Times New Roman" w:hAnsi="Times New Roman" w:cs="Times New Roman"/>
          <w:sz w:val="28"/>
          <w:szCs w:val="28"/>
          <w:u w:val="single"/>
        </w:rPr>
        <w:t>li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A88AE2" w14:textId="77777777" w:rsidR="00CD4885" w:rsidRDefault="00CD4885" w:rsidP="00CD48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5E4EFBF" w14:textId="77777777" w:rsidR="00CD4885" w:rsidRDefault="00CD4885" w:rsidP="00CD4885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Artur Mikiewicz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Burmistrz Miasta </w:t>
      </w:r>
    </w:p>
    <w:p w14:paraId="7ACE3EBC" w14:textId="77777777" w:rsidR="00CD4885" w:rsidRDefault="00CD4885" w:rsidP="00CD4885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Piotr Murawski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Zastępca Burmistrza Miasta</w:t>
      </w:r>
    </w:p>
    <w:p w14:paraId="5549B605" w14:textId="77777777" w:rsidR="00CD4885" w:rsidRDefault="00CD4885" w:rsidP="00CD4885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Danuta Brzezińska</w:t>
      </w:r>
      <w:r>
        <w:rPr>
          <w:rFonts w:ascii="Times New Roman" w:hAnsi="Times New Roman" w:cs="Times New Roman"/>
          <w:sz w:val="28"/>
          <w:szCs w:val="28"/>
        </w:rPr>
        <w:tab/>
        <w:t>- Skarbnik Miasta</w:t>
      </w:r>
    </w:p>
    <w:p w14:paraId="07D8C43F" w14:textId="77777777" w:rsidR="00CD4885" w:rsidRDefault="00CD4885" w:rsidP="00CD4885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Radna Miasta Chełmna</w:t>
      </w:r>
    </w:p>
    <w:p w14:paraId="21ED63FA" w14:textId="77777777" w:rsidR="00CD4885" w:rsidRDefault="00CD4885" w:rsidP="00CD48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B21456A" w14:textId="77777777" w:rsidR="00CD4885" w:rsidRDefault="00CD4885" w:rsidP="00CD48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670B3F2" w14:textId="77777777" w:rsidR="00CD4885" w:rsidRDefault="00CD4885" w:rsidP="00CD488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B42CD9" w14:textId="77777777" w:rsidR="00CD4885" w:rsidRPr="00373595" w:rsidRDefault="00CD4885" w:rsidP="00CD488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472943D1" w14:textId="77777777" w:rsidR="00CD4885" w:rsidRPr="00373595" w:rsidRDefault="00CD4885" w:rsidP="00CD48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151B919B" w14:textId="77777777" w:rsidR="00CD4885" w:rsidRDefault="00CD4885" w:rsidP="00CD48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5DAD9144" w14:textId="77777777" w:rsidR="00CD4885" w:rsidRDefault="00CD4885" w:rsidP="00CD48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Dalsza analiza projektu budżetu miasta na 2020 rok. </w:t>
      </w:r>
    </w:p>
    <w:p w14:paraId="66AAD31D" w14:textId="77777777" w:rsidR="00CD4885" w:rsidRPr="00373595" w:rsidRDefault="00CD4885" w:rsidP="00CD48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4271F194" w14:textId="77777777" w:rsidR="00CD4885" w:rsidRPr="00373595" w:rsidRDefault="00CD4885" w:rsidP="00CD48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284D7FC7" w14:textId="77777777" w:rsidR="00CD4885" w:rsidRDefault="00CD4885" w:rsidP="00CD4885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402BB3EF" w14:textId="77777777" w:rsidR="00CD4885" w:rsidRDefault="00CD4885" w:rsidP="00CD4885">
      <w:pPr>
        <w:rPr>
          <w:b/>
          <w:bCs/>
          <w:sz w:val="28"/>
        </w:rPr>
      </w:pPr>
    </w:p>
    <w:p w14:paraId="67A2ABF7" w14:textId="77777777" w:rsidR="00CD4885" w:rsidRDefault="00CD4885" w:rsidP="00CD4885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66AC2242" w14:textId="77777777" w:rsidR="00CD4885" w:rsidRDefault="00CD4885" w:rsidP="00CD4885">
      <w:pPr>
        <w:pStyle w:val="Tekstpodstawowy"/>
        <w:rPr>
          <w:b/>
          <w:bCs/>
          <w:sz w:val="28"/>
        </w:rPr>
      </w:pPr>
    </w:p>
    <w:p w14:paraId="74AB1DA8" w14:textId="77777777" w:rsidR="00CD4885" w:rsidRDefault="00CD4885" w:rsidP="00CD4885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639DB482" w14:textId="77777777" w:rsidR="00CD4885" w:rsidRDefault="00CD4885" w:rsidP="00CD4885">
      <w:pPr>
        <w:pStyle w:val="Tekstpodstawowy"/>
        <w:rPr>
          <w:sz w:val="28"/>
        </w:rPr>
      </w:pPr>
    </w:p>
    <w:p w14:paraId="3422D072" w14:textId="77777777" w:rsidR="00CD4885" w:rsidRPr="00546C32" w:rsidRDefault="00CD4885" w:rsidP="00CD4885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36A36A80" w14:textId="77777777" w:rsidR="00CD4885" w:rsidRDefault="00CD4885" w:rsidP="00CD4885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obecnych jest czworo,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3639761C" w14:textId="77777777" w:rsidR="00CD4885" w:rsidRDefault="00CD4885" w:rsidP="00CD4885">
      <w:pPr>
        <w:pStyle w:val="Tekstpodstawowy"/>
        <w:rPr>
          <w:b/>
          <w:bCs/>
          <w:sz w:val="28"/>
        </w:rPr>
      </w:pPr>
    </w:p>
    <w:p w14:paraId="5574E032" w14:textId="77777777" w:rsidR="00CD4885" w:rsidRDefault="00CD4885" w:rsidP="00CD4885">
      <w:pPr>
        <w:pStyle w:val="Tekstpodstawowy"/>
        <w:rPr>
          <w:b/>
          <w:bCs/>
          <w:sz w:val="28"/>
        </w:rPr>
      </w:pPr>
    </w:p>
    <w:p w14:paraId="7FC9B7B3" w14:textId="77777777" w:rsidR="00CD4885" w:rsidRDefault="00CD4885" w:rsidP="00CD4885">
      <w:pPr>
        <w:pStyle w:val="Tekstpodstawowy"/>
        <w:rPr>
          <w:b/>
          <w:bCs/>
          <w:sz w:val="28"/>
        </w:rPr>
      </w:pPr>
    </w:p>
    <w:p w14:paraId="7899508D" w14:textId="77777777" w:rsidR="00CD4885" w:rsidRDefault="00CD4885" w:rsidP="00CD4885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- 2 – </w:t>
      </w:r>
    </w:p>
    <w:p w14:paraId="2CB41B3F" w14:textId="77777777" w:rsidR="00CD4885" w:rsidRDefault="00CD4885" w:rsidP="00CD4885">
      <w:pPr>
        <w:pStyle w:val="Tekstpodstawowy"/>
        <w:rPr>
          <w:b/>
          <w:bCs/>
          <w:sz w:val="28"/>
        </w:rPr>
      </w:pPr>
    </w:p>
    <w:p w14:paraId="14861AA1" w14:textId="77777777" w:rsidR="00CD4885" w:rsidRPr="000225D0" w:rsidRDefault="00CD4885" w:rsidP="00CD4885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77B844B0" w14:textId="77777777" w:rsidR="00CD4885" w:rsidRDefault="00CD4885" w:rsidP="00CD4885">
      <w:pPr>
        <w:jc w:val="both"/>
        <w:rPr>
          <w:b/>
          <w:bCs/>
          <w:sz w:val="28"/>
          <w:szCs w:val="28"/>
        </w:rPr>
      </w:pPr>
    </w:p>
    <w:p w14:paraId="73300899" w14:textId="77777777" w:rsidR="00CD4885" w:rsidRPr="00837CE5" w:rsidRDefault="00CD4885" w:rsidP="00CD4885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>poinformował, że w związku z tym, 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18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14C6CEBE" w14:textId="77777777" w:rsidR="00CD4885" w:rsidRDefault="00CD4885" w:rsidP="00CD4885">
      <w:pPr>
        <w:jc w:val="both"/>
        <w:rPr>
          <w:b/>
          <w:bCs/>
          <w:sz w:val="28"/>
        </w:rPr>
      </w:pPr>
    </w:p>
    <w:p w14:paraId="29F61DED" w14:textId="77777777" w:rsidR="00CD4885" w:rsidRDefault="00CD4885" w:rsidP="00CD4885">
      <w:pPr>
        <w:jc w:val="both"/>
        <w:rPr>
          <w:b/>
          <w:bCs/>
          <w:sz w:val="28"/>
        </w:rPr>
      </w:pPr>
    </w:p>
    <w:p w14:paraId="61E6CAD6" w14:textId="77777777" w:rsidR="00CD4885" w:rsidRDefault="00CD4885" w:rsidP="00CD4885">
      <w:pPr>
        <w:jc w:val="both"/>
        <w:rPr>
          <w:b/>
          <w:bCs/>
          <w:sz w:val="28"/>
        </w:rPr>
      </w:pPr>
    </w:p>
    <w:p w14:paraId="6E00675B" w14:textId="77777777" w:rsidR="00CD4885" w:rsidRDefault="00CD4885" w:rsidP="00CD4885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2089F251" w14:textId="77777777" w:rsidR="00CD4885" w:rsidRDefault="00CD4885" w:rsidP="00CD4885">
      <w:pPr>
        <w:pStyle w:val="Tekstpodstawowy"/>
        <w:rPr>
          <w:b/>
          <w:bCs/>
        </w:rPr>
      </w:pPr>
    </w:p>
    <w:p w14:paraId="6721C266" w14:textId="77777777" w:rsidR="00CD4885" w:rsidRDefault="00CD4885" w:rsidP="00CD4885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152BAD02" w14:textId="77777777" w:rsidR="00CD4885" w:rsidRPr="00754BB8" w:rsidRDefault="00CD4885" w:rsidP="00CD4885">
      <w:pPr>
        <w:jc w:val="both"/>
        <w:rPr>
          <w:sz w:val="28"/>
          <w:szCs w:val="28"/>
        </w:rPr>
      </w:pPr>
    </w:p>
    <w:p w14:paraId="4798D30F" w14:textId="77777777" w:rsidR="00CD4885" w:rsidRPr="00754BB8" w:rsidRDefault="00CD4885" w:rsidP="00CD4885">
      <w:pPr>
        <w:jc w:val="both"/>
        <w:rPr>
          <w:b/>
          <w:bCs/>
          <w:sz w:val="28"/>
          <w:szCs w:val="28"/>
        </w:rPr>
      </w:pPr>
    </w:p>
    <w:p w14:paraId="4CE5BC2B" w14:textId="77777777" w:rsidR="00CD4885" w:rsidRPr="00754BB8" w:rsidRDefault="00CD4885" w:rsidP="00CD4885">
      <w:pPr>
        <w:jc w:val="both"/>
        <w:rPr>
          <w:b/>
          <w:bCs/>
          <w:sz w:val="28"/>
          <w:szCs w:val="28"/>
        </w:rPr>
      </w:pPr>
    </w:p>
    <w:p w14:paraId="24708FAB" w14:textId="77777777" w:rsidR="00CD4885" w:rsidRPr="00183875" w:rsidRDefault="00CD4885" w:rsidP="00CD4885">
      <w:pPr>
        <w:jc w:val="both"/>
        <w:rPr>
          <w:bCs/>
          <w:sz w:val="28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4B1155">
        <w:rPr>
          <w:b/>
          <w:bCs/>
          <w:sz w:val="28"/>
          <w:u w:val="single"/>
        </w:rPr>
        <w:t>Dalsza an</w:t>
      </w:r>
      <w:r w:rsidRPr="0086054B">
        <w:rPr>
          <w:b/>
          <w:bCs/>
          <w:sz w:val="28"/>
          <w:u w:val="single"/>
        </w:rPr>
        <w:t xml:space="preserve">aliza </w:t>
      </w:r>
      <w:r>
        <w:rPr>
          <w:b/>
          <w:bCs/>
          <w:sz w:val="28"/>
          <w:u w:val="single"/>
        </w:rPr>
        <w:t xml:space="preserve">projektu budżetu miasta na 2020 rok. </w:t>
      </w:r>
    </w:p>
    <w:p w14:paraId="0D4468FE" w14:textId="77777777" w:rsidR="00CD4885" w:rsidRDefault="00CD4885" w:rsidP="00CD4885">
      <w:pPr>
        <w:jc w:val="both"/>
        <w:rPr>
          <w:sz w:val="28"/>
          <w:szCs w:val="28"/>
        </w:rPr>
      </w:pPr>
    </w:p>
    <w:p w14:paraId="147C91E5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t xml:space="preserve">Członkowie Komisji wraz z osobami obecnymi na posiedzeniu dokonali dalszej analizy projektu budżetu miasta zarówno po stronie dochodów, jak i po stronie wydatków. </w:t>
      </w:r>
    </w:p>
    <w:p w14:paraId="09F5CBD2" w14:textId="77777777" w:rsidR="00CD4885" w:rsidRDefault="00CD4885" w:rsidP="00CD4885">
      <w:pPr>
        <w:jc w:val="both"/>
        <w:rPr>
          <w:sz w:val="28"/>
        </w:rPr>
      </w:pPr>
    </w:p>
    <w:p w14:paraId="3598F1A9" w14:textId="77777777" w:rsidR="00CD4885" w:rsidRDefault="00CD4885" w:rsidP="00CD4885">
      <w:pPr>
        <w:jc w:val="both"/>
        <w:rPr>
          <w:sz w:val="28"/>
        </w:rPr>
      </w:pPr>
      <w:r w:rsidRPr="00754BB8">
        <w:rPr>
          <w:b/>
          <w:bCs/>
          <w:sz w:val="28"/>
        </w:rPr>
        <w:t xml:space="preserve">Burmistrz Miasta p. </w:t>
      </w:r>
      <w:proofErr w:type="gramStart"/>
      <w:r w:rsidRPr="00754BB8">
        <w:rPr>
          <w:b/>
          <w:bCs/>
          <w:sz w:val="28"/>
        </w:rPr>
        <w:t xml:space="preserve">Mikiewicz </w:t>
      </w:r>
      <w:r>
        <w:rPr>
          <w:sz w:val="28"/>
        </w:rPr>
        <w:t xml:space="preserve"> poinformował</w:t>
      </w:r>
      <w:proofErr w:type="gramEnd"/>
      <w:r>
        <w:rPr>
          <w:sz w:val="28"/>
        </w:rPr>
        <w:t xml:space="preserve">, że z projektu budżetu miasta na 2020 r. udało się zdjąć ok. 0,5 mln. zł.  Następnie zaproponował przeznaczyć dodatkowo ok. 1,7 mln. zł. na inwestycje (środki pochodzą z tzw. wolnych środków z 2018 roku). </w:t>
      </w:r>
    </w:p>
    <w:p w14:paraId="477BA6FA" w14:textId="77777777" w:rsidR="00CD4885" w:rsidRDefault="00CD4885" w:rsidP="00CD4885">
      <w:pPr>
        <w:jc w:val="both"/>
        <w:rPr>
          <w:sz w:val="28"/>
        </w:rPr>
      </w:pPr>
    </w:p>
    <w:p w14:paraId="6DC1A2B4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t>Poinformował, że po wielotygodniowych negocjacjach z pracownikami udało się zmniejszyć wydatki w następującym zakresie:</w:t>
      </w:r>
    </w:p>
    <w:p w14:paraId="388BC415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64EE3AA9" w14:textId="77777777" w:rsidR="00CD4885" w:rsidRDefault="00CD4885" w:rsidP="00CD4885">
      <w:pPr>
        <w:ind w:left="708" w:firstLine="708"/>
        <w:jc w:val="both"/>
        <w:rPr>
          <w:sz w:val="28"/>
        </w:rPr>
      </w:pPr>
      <w:r>
        <w:rPr>
          <w:sz w:val="28"/>
        </w:rPr>
        <w:t>MOPS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- 120.000 zł. </w:t>
      </w:r>
    </w:p>
    <w:p w14:paraId="224D47DA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ChDK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  26.000 zł.  </w:t>
      </w:r>
    </w:p>
    <w:p w14:paraId="09CA439A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Oświata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- 107.430 zł. </w:t>
      </w:r>
    </w:p>
    <w:p w14:paraId="2F901069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Promocja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- 160.000 zł.</w:t>
      </w:r>
    </w:p>
    <w:p w14:paraId="44D25F17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Wynagrodzenia w UM</w:t>
      </w:r>
      <w:r>
        <w:rPr>
          <w:sz w:val="28"/>
        </w:rPr>
        <w:tab/>
        <w:t>- 100.000 zł.</w:t>
      </w:r>
    </w:p>
    <w:p w14:paraId="5596D21E" w14:textId="77777777" w:rsidR="00CD4885" w:rsidRDefault="00CD4885" w:rsidP="00CD4885">
      <w:pPr>
        <w:jc w:val="both"/>
        <w:rPr>
          <w:sz w:val="28"/>
        </w:rPr>
      </w:pPr>
    </w:p>
    <w:p w14:paraId="16079DCC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t xml:space="preserve">Następnie zaproponował rozważenie możliwości rozszerzenia strefy płatnego parkowania i wprowadzenie bezpłatnego parkowania do 0,5 godz. </w:t>
      </w:r>
    </w:p>
    <w:p w14:paraId="3D3D46DE" w14:textId="77777777" w:rsidR="00CD4885" w:rsidRDefault="00CD4885" w:rsidP="00CD4885">
      <w:pPr>
        <w:jc w:val="both"/>
        <w:rPr>
          <w:sz w:val="28"/>
        </w:rPr>
      </w:pPr>
    </w:p>
    <w:p w14:paraId="72D48F7B" w14:textId="77777777" w:rsidR="00CD4885" w:rsidRDefault="00CD4885" w:rsidP="00CD4885">
      <w:pPr>
        <w:jc w:val="both"/>
        <w:rPr>
          <w:sz w:val="28"/>
        </w:rPr>
      </w:pPr>
    </w:p>
    <w:p w14:paraId="5F9163E8" w14:textId="77777777" w:rsidR="00CD4885" w:rsidRDefault="00CD4885" w:rsidP="00CD4885">
      <w:pPr>
        <w:jc w:val="both"/>
        <w:rPr>
          <w:sz w:val="28"/>
        </w:rPr>
      </w:pPr>
    </w:p>
    <w:p w14:paraId="67B2AFCB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- 3 -</w:t>
      </w:r>
    </w:p>
    <w:p w14:paraId="4D0EE9E5" w14:textId="77777777" w:rsidR="00CD4885" w:rsidRPr="009001C9" w:rsidRDefault="00CD4885" w:rsidP="00CD4885">
      <w:pPr>
        <w:jc w:val="both"/>
        <w:rPr>
          <w:b/>
          <w:bCs/>
          <w:sz w:val="28"/>
        </w:rPr>
      </w:pPr>
    </w:p>
    <w:p w14:paraId="502FC64A" w14:textId="77777777" w:rsidR="00CD4885" w:rsidRDefault="00CD4885" w:rsidP="00CD4885">
      <w:pPr>
        <w:jc w:val="both"/>
        <w:rPr>
          <w:sz w:val="28"/>
        </w:rPr>
      </w:pPr>
      <w:r w:rsidRPr="009001C9">
        <w:rPr>
          <w:b/>
          <w:bCs/>
          <w:sz w:val="28"/>
        </w:rPr>
        <w:t>Skarbnik Miasta p. Brzezińska</w:t>
      </w:r>
      <w:r>
        <w:rPr>
          <w:sz w:val="28"/>
        </w:rPr>
        <w:t xml:space="preserve"> przedstawiła następujące propozycje zmian                    w projekcie budżetu miasta na 2020 rok;</w:t>
      </w:r>
    </w:p>
    <w:p w14:paraId="53D6E564" w14:textId="77777777" w:rsidR="00CD4885" w:rsidRDefault="00CD4885" w:rsidP="00CD4885">
      <w:pPr>
        <w:jc w:val="both"/>
        <w:rPr>
          <w:sz w:val="28"/>
        </w:rPr>
      </w:pPr>
    </w:p>
    <w:p w14:paraId="762B055E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120.000 zł. </w:t>
      </w:r>
      <w:r>
        <w:rPr>
          <w:sz w:val="28"/>
        </w:rPr>
        <w:tab/>
        <w:t>- na remont pustostanów (10 mieszkań),</w:t>
      </w:r>
    </w:p>
    <w:p w14:paraId="6B79D165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ab/>
        <w:t xml:space="preserve">  60.000</w:t>
      </w:r>
      <w:proofErr w:type="gramEnd"/>
      <w:r>
        <w:rPr>
          <w:sz w:val="28"/>
        </w:rPr>
        <w:t xml:space="preserve"> zł.  </w:t>
      </w:r>
      <w:r>
        <w:rPr>
          <w:sz w:val="28"/>
        </w:rPr>
        <w:tab/>
        <w:t xml:space="preserve">- 3 szkoły podstawowe i budynek Urzędu Miasta – </w:t>
      </w:r>
    </w:p>
    <w:p w14:paraId="3B62FF69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Wykonanie projektów na ocieplenie budynków,</w:t>
      </w:r>
    </w:p>
    <w:p w14:paraId="5FED3263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186.000 zł.</w:t>
      </w:r>
      <w:r>
        <w:rPr>
          <w:sz w:val="28"/>
        </w:rPr>
        <w:tab/>
        <w:t>- zakup działek (Ustronie, Kilińskiego, Wybudowanie)</w:t>
      </w:r>
    </w:p>
    <w:p w14:paraId="29B2F89A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z przeznaczeniem na drogi,</w:t>
      </w:r>
    </w:p>
    <w:p w14:paraId="51F7F05B" w14:textId="77777777" w:rsidR="00CD4885" w:rsidRDefault="00CD4885" w:rsidP="00CD488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197.000 zł.</w:t>
      </w:r>
      <w:r>
        <w:rPr>
          <w:sz w:val="28"/>
        </w:rPr>
        <w:tab/>
        <w:t xml:space="preserve">- po szczegółowej analizie zmniejszono wydatki związane   </w:t>
      </w:r>
    </w:p>
    <w:p w14:paraId="2FCCA6AE" w14:textId="77777777" w:rsidR="00CD4885" w:rsidRDefault="00CD4885" w:rsidP="00CD4885">
      <w:pPr>
        <w:ind w:left="708" w:firstLine="708"/>
        <w:jc w:val="both"/>
        <w:rPr>
          <w:sz w:val="28"/>
        </w:rPr>
      </w:pPr>
      <w:r>
        <w:rPr>
          <w:sz w:val="28"/>
        </w:rPr>
        <w:t xml:space="preserve">             z kulturą i promocją. </w:t>
      </w:r>
    </w:p>
    <w:p w14:paraId="59232FF6" w14:textId="77777777" w:rsidR="00CD4885" w:rsidRDefault="00CD4885" w:rsidP="00CD4885">
      <w:pPr>
        <w:jc w:val="both"/>
        <w:rPr>
          <w:sz w:val="28"/>
        </w:rPr>
      </w:pPr>
    </w:p>
    <w:p w14:paraId="35F3C689" w14:textId="77777777" w:rsidR="00CD4885" w:rsidRDefault="00CD4885" w:rsidP="00CD4885">
      <w:pPr>
        <w:jc w:val="both"/>
        <w:rPr>
          <w:sz w:val="28"/>
        </w:rPr>
      </w:pPr>
    </w:p>
    <w:p w14:paraId="64144B43" w14:textId="77777777" w:rsidR="00CD4885" w:rsidRDefault="00CD4885" w:rsidP="00CD4885">
      <w:pPr>
        <w:jc w:val="both"/>
        <w:rPr>
          <w:sz w:val="28"/>
        </w:rPr>
      </w:pPr>
    </w:p>
    <w:p w14:paraId="79982CD7" w14:textId="77777777" w:rsidR="00CD4885" w:rsidRDefault="00CD4885" w:rsidP="00CD4885">
      <w:pPr>
        <w:pStyle w:val="Bezodstpw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2F31">
        <w:rPr>
          <w:rFonts w:ascii="Times New Roman" w:hAnsi="Times New Roman"/>
          <w:b/>
          <w:sz w:val="28"/>
          <w:szCs w:val="28"/>
        </w:rPr>
        <w:t xml:space="preserve">Punkt </w:t>
      </w:r>
      <w:r>
        <w:rPr>
          <w:rFonts w:ascii="Times New Roman" w:hAnsi="Times New Roman"/>
          <w:b/>
          <w:sz w:val="28"/>
          <w:szCs w:val="28"/>
        </w:rPr>
        <w:t>4</w:t>
      </w:r>
      <w:r w:rsidRPr="00762F31">
        <w:rPr>
          <w:rFonts w:ascii="Times New Roman" w:hAnsi="Times New Roman"/>
          <w:b/>
          <w:sz w:val="28"/>
          <w:szCs w:val="28"/>
        </w:rPr>
        <w:t>.</w:t>
      </w:r>
      <w:r w:rsidRPr="00762F31">
        <w:rPr>
          <w:rFonts w:ascii="Times New Roman" w:hAnsi="Times New Roman"/>
          <w:b/>
          <w:sz w:val="28"/>
          <w:szCs w:val="28"/>
        </w:rPr>
        <w:tab/>
      </w:r>
      <w:r w:rsidRPr="00762F31">
        <w:rPr>
          <w:rFonts w:ascii="Times New Roman" w:hAnsi="Times New Roman"/>
          <w:b/>
          <w:sz w:val="28"/>
          <w:szCs w:val="28"/>
          <w:u w:val="single"/>
        </w:rPr>
        <w:t>Sprawy bieżące</w:t>
      </w:r>
    </w:p>
    <w:p w14:paraId="5DFD3CB3" w14:textId="77777777" w:rsidR="00CD4885" w:rsidRPr="008A0DB1" w:rsidRDefault="00CD4885" w:rsidP="00CD4885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570E7DF6" w14:textId="77777777" w:rsidR="00CD4885" w:rsidRPr="008A0DB1" w:rsidRDefault="00CD4885" w:rsidP="00CD4885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A0DB1">
        <w:rPr>
          <w:rFonts w:ascii="Times New Roman" w:hAnsi="Times New Roman"/>
          <w:sz w:val="28"/>
          <w:szCs w:val="28"/>
        </w:rPr>
        <w:t xml:space="preserve">Spraw bieżących nie omawiano. </w:t>
      </w:r>
    </w:p>
    <w:p w14:paraId="62032586" w14:textId="77777777" w:rsidR="00CD4885" w:rsidRPr="008A0DB1" w:rsidRDefault="00CD4885" w:rsidP="00CD4885">
      <w:pPr>
        <w:pStyle w:val="Bezodstpw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14:paraId="2DC379BF" w14:textId="77777777" w:rsidR="00CD4885" w:rsidRDefault="00CD4885" w:rsidP="00CD48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F2255B9" w14:textId="77777777" w:rsidR="00CD4885" w:rsidRDefault="00CD4885" w:rsidP="00CD48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33F8309" w14:textId="77777777" w:rsidR="00CD4885" w:rsidRDefault="00CD4885" w:rsidP="00CD4885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5692A82A" w14:textId="77777777" w:rsidR="00CD4885" w:rsidRDefault="00CD4885" w:rsidP="00CD4885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4A406D" w14:textId="77777777" w:rsidR="00CD4885" w:rsidRDefault="00CD4885" w:rsidP="00CD4885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62968863" w14:textId="77777777" w:rsidR="00CD4885" w:rsidRDefault="00CD4885" w:rsidP="00CD4885">
      <w:pPr>
        <w:jc w:val="both"/>
        <w:rPr>
          <w:sz w:val="28"/>
        </w:rPr>
      </w:pPr>
    </w:p>
    <w:p w14:paraId="43FB224B" w14:textId="77777777" w:rsidR="00CD4885" w:rsidRDefault="00CD4885" w:rsidP="00CD4885">
      <w:pPr>
        <w:jc w:val="both"/>
        <w:rPr>
          <w:sz w:val="28"/>
        </w:rPr>
      </w:pPr>
    </w:p>
    <w:p w14:paraId="145F7968" w14:textId="77777777" w:rsidR="00CD4885" w:rsidRDefault="00CD4885" w:rsidP="00CD4885">
      <w:pPr>
        <w:jc w:val="both"/>
        <w:rPr>
          <w:sz w:val="28"/>
        </w:rPr>
      </w:pPr>
    </w:p>
    <w:p w14:paraId="2DC13C4F" w14:textId="77777777" w:rsidR="00CD4885" w:rsidRDefault="00CD4885" w:rsidP="00CD4885">
      <w:pPr>
        <w:jc w:val="both"/>
        <w:rPr>
          <w:sz w:val="28"/>
        </w:rPr>
      </w:pPr>
    </w:p>
    <w:p w14:paraId="69337F02" w14:textId="77777777" w:rsidR="00CD4885" w:rsidRDefault="00CD4885" w:rsidP="00CD4885">
      <w:pPr>
        <w:jc w:val="both"/>
        <w:rPr>
          <w:sz w:val="28"/>
        </w:rPr>
      </w:pPr>
    </w:p>
    <w:p w14:paraId="779C6789" w14:textId="77777777" w:rsidR="00CD4885" w:rsidRDefault="00CD4885" w:rsidP="00CD4885">
      <w:pPr>
        <w:pStyle w:val="Nagwek2"/>
      </w:pPr>
      <w:r>
        <w:t xml:space="preserve">Protokołowała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Przewodniczył </w:t>
      </w:r>
    </w:p>
    <w:p w14:paraId="463CDD9E" w14:textId="77777777" w:rsidR="00CD4885" w:rsidRDefault="00CD4885" w:rsidP="00CD4885">
      <w:pPr>
        <w:rPr>
          <w:sz w:val="28"/>
        </w:rPr>
      </w:pPr>
    </w:p>
    <w:p w14:paraId="280ED123" w14:textId="77777777" w:rsidR="00CD4885" w:rsidRPr="00006CCB" w:rsidRDefault="00CD4885" w:rsidP="00CD4885">
      <w:pPr>
        <w:rPr>
          <w:sz w:val="28"/>
        </w:rPr>
      </w:pPr>
      <w:r>
        <w:rPr>
          <w:sz w:val="28"/>
        </w:rPr>
        <w:t>(D. Żulewska)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5B7A0447" w14:textId="77777777" w:rsidR="00CD4885" w:rsidRDefault="00CD4885" w:rsidP="00CD4885"/>
    <w:p w14:paraId="73030C74" w14:textId="77777777" w:rsidR="00CD4885" w:rsidRDefault="00CD4885" w:rsidP="00CD4885"/>
    <w:bookmarkEnd w:id="0"/>
    <w:p w14:paraId="5701B739" w14:textId="77777777" w:rsidR="00CD4885" w:rsidRDefault="00CD4885" w:rsidP="00CD4885">
      <w:pPr>
        <w:jc w:val="both"/>
        <w:rPr>
          <w:sz w:val="28"/>
        </w:rPr>
      </w:pPr>
    </w:p>
    <w:p w14:paraId="77DEF3EC" w14:textId="77777777" w:rsidR="00CD4885" w:rsidRDefault="00CD4885" w:rsidP="00CD4885">
      <w:pPr>
        <w:jc w:val="both"/>
        <w:rPr>
          <w:sz w:val="28"/>
        </w:rPr>
      </w:pPr>
    </w:p>
    <w:p w14:paraId="3F40AC5B" w14:textId="77777777" w:rsidR="00CD4885" w:rsidRDefault="00CD4885" w:rsidP="00CD4885">
      <w:pPr>
        <w:jc w:val="both"/>
        <w:rPr>
          <w:sz w:val="28"/>
        </w:rPr>
      </w:pPr>
    </w:p>
    <w:p w14:paraId="2F20F035" w14:textId="77777777" w:rsidR="00CD4885" w:rsidRDefault="00CD4885" w:rsidP="00CD4885">
      <w:pPr>
        <w:jc w:val="both"/>
        <w:rPr>
          <w:sz w:val="28"/>
        </w:rPr>
      </w:pPr>
    </w:p>
    <w:p w14:paraId="1DABF03B" w14:textId="77777777" w:rsidR="00CD4885" w:rsidRDefault="00CD4885" w:rsidP="00CD4885">
      <w:pPr>
        <w:jc w:val="both"/>
        <w:rPr>
          <w:sz w:val="28"/>
        </w:rPr>
      </w:pPr>
    </w:p>
    <w:p w14:paraId="682BCC24" w14:textId="77777777" w:rsidR="00CD4885" w:rsidRDefault="00CD4885" w:rsidP="00CD4885">
      <w:pPr>
        <w:jc w:val="both"/>
        <w:rPr>
          <w:sz w:val="28"/>
        </w:rPr>
      </w:pPr>
    </w:p>
    <w:p w14:paraId="73437092" w14:textId="77777777" w:rsidR="00CD4885" w:rsidRDefault="00CD4885" w:rsidP="00CD4885">
      <w:pPr>
        <w:jc w:val="both"/>
        <w:rPr>
          <w:sz w:val="28"/>
        </w:rPr>
      </w:pPr>
    </w:p>
    <w:p w14:paraId="2BDEDB91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576A"/>
    <w:multiLevelType w:val="hybridMultilevel"/>
    <w:tmpl w:val="E562676A"/>
    <w:lvl w:ilvl="0" w:tplc="CE52D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E84526"/>
    <w:multiLevelType w:val="hybridMultilevel"/>
    <w:tmpl w:val="AE9E575E"/>
    <w:lvl w:ilvl="0" w:tplc="83109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85"/>
    <w:rsid w:val="002B69A7"/>
    <w:rsid w:val="00C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0C3A"/>
  <w15:chartTrackingRefBased/>
  <w15:docId w15:val="{C926F799-F699-4793-B7FF-E661B632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4885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488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CD488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CD48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48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2022-04-04T07:22:00Z</dcterms:created>
  <dcterms:modified xsi:type="dcterms:W3CDTF">2022-04-04T07:22:00Z</dcterms:modified>
</cp:coreProperties>
</file>